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106" w:rsidRPr="009A5106" w:rsidRDefault="009A5106" w:rsidP="009A5106">
      <w:pPr>
        <w:pStyle w:val="Heading2"/>
        <w:rPr>
          <w:rFonts w:ascii="Arial" w:hAnsi="Arial" w:cs="Arial"/>
          <w:sz w:val="24"/>
          <w:szCs w:val="24"/>
        </w:rPr>
      </w:pPr>
      <w:r w:rsidRPr="009A5106">
        <w:rPr>
          <w:rFonts w:ascii="Arial" w:hAnsi="Arial" w:cs="Arial"/>
          <w:sz w:val="24"/>
          <w:szCs w:val="24"/>
          <w:u w:val="single"/>
        </w:rPr>
        <w:t>Project Utilities Resources Exhibit</w:t>
      </w:r>
      <w:r w:rsidRPr="009A5106">
        <w:rPr>
          <w:rFonts w:ascii="Arial" w:hAnsi="Arial" w:cs="Arial"/>
          <w:sz w:val="24"/>
          <w:szCs w:val="24"/>
          <w:u w:val="single"/>
        </w:rPr>
        <w:tab/>
      </w:r>
      <w:r w:rsidRPr="009A5106">
        <w:rPr>
          <w:rFonts w:ascii="Arial" w:hAnsi="Arial" w:cs="Arial"/>
          <w:sz w:val="24"/>
          <w:szCs w:val="24"/>
          <w:u w:val="single"/>
        </w:rPr>
        <w:tab/>
      </w:r>
      <w:r w:rsidRPr="009A5106">
        <w:rPr>
          <w:rFonts w:ascii="Arial" w:hAnsi="Arial" w:cs="Arial"/>
          <w:sz w:val="24"/>
          <w:szCs w:val="24"/>
          <w:u w:val="single"/>
        </w:rPr>
        <w:tab/>
      </w:r>
      <w:r w:rsidRPr="009A5106">
        <w:rPr>
          <w:rFonts w:ascii="Arial" w:hAnsi="Arial" w:cs="Arial"/>
          <w:sz w:val="24"/>
          <w:szCs w:val="24"/>
          <w:u w:val="single"/>
        </w:rPr>
        <w:tab/>
      </w:r>
      <w:r w:rsidRPr="009A5106">
        <w:rPr>
          <w:rFonts w:ascii="Arial" w:hAnsi="Arial" w:cs="Arial"/>
          <w:sz w:val="24"/>
          <w:szCs w:val="24"/>
          <w:u w:val="single"/>
        </w:rPr>
        <w:tab/>
      </w:r>
      <w:r w:rsidRPr="009A5106">
        <w:rPr>
          <w:rFonts w:ascii="Arial" w:hAnsi="Arial" w:cs="Arial"/>
          <w:sz w:val="24"/>
          <w:szCs w:val="24"/>
          <w:u w:val="single"/>
        </w:rPr>
        <w:tab/>
      </w:r>
      <w:r w:rsidRPr="009A5106">
        <w:rPr>
          <w:rFonts w:ascii="Arial" w:hAnsi="Arial" w:cs="Arial"/>
          <w:sz w:val="24"/>
          <w:szCs w:val="24"/>
          <w:u w:val="single"/>
        </w:rPr>
        <w:tab/>
      </w:r>
    </w:p>
    <w:p w:rsidR="009A5106" w:rsidRPr="009A5106" w:rsidRDefault="009A5106" w:rsidP="009A5106">
      <w:pPr>
        <w:pStyle w:val="Heading2"/>
        <w:rPr>
          <w:rFonts w:ascii="Arial" w:hAnsi="Arial" w:cs="Arial"/>
        </w:rPr>
      </w:pPr>
      <w:r w:rsidRPr="009A5106">
        <w:rPr>
          <w:rFonts w:ascii="Arial" w:hAnsi="Arial" w:cs="Arial"/>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9A5106" w:rsidRPr="009A5106" w:rsidTr="000A6716">
        <w:tblPrEx>
          <w:tblCellMar>
            <w:top w:w="0" w:type="dxa"/>
            <w:bottom w:w="0" w:type="dxa"/>
          </w:tblCellMar>
        </w:tblPrEx>
        <w:tc>
          <w:tcPr>
            <w:tcW w:w="4968" w:type="dxa"/>
            <w:gridSpan w:val="3"/>
            <w:tcBorders>
              <w:top w:val="nil"/>
              <w:left w:val="nil"/>
              <w:bottom w:val="nil"/>
              <w:right w:val="nil"/>
            </w:tcBorders>
          </w:tcPr>
          <w:p w:rsidR="009A5106" w:rsidRPr="009A5106" w:rsidRDefault="009A5106" w:rsidP="000A6716"/>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9A5106" w:rsidRPr="009A5106" w:rsidRDefault="009A5106" w:rsidP="000A6716">
            <w:r w:rsidRPr="009A5106">
              <w:t>APPROVED DOCUMENT – This document is approved by the Office of the President and Office of the General Counsel for use by the Facility and is available on computer diskette.</w:t>
            </w:r>
          </w:p>
        </w:tc>
      </w:tr>
      <w:tr w:rsidR="009A5106" w:rsidRPr="009A5106" w:rsidTr="000A6716">
        <w:tblPrEx>
          <w:tblCellMar>
            <w:top w:w="0" w:type="dxa"/>
            <w:bottom w:w="0" w:type="dxa"/>
          </w:tblCellMar>
        </w:tblPrEx>
        <w:tc>
          <w:tcPr>
            <w:tcW w:w="4968" w:type="dxa"/>
            <w:gridSpan w:val="3"/>
            <w:tcBorders>
              <w:top w:val="nil"/>
              <w:left w:val="nil"/>
              <w:bottom w:val="nil"/>
              <w:right w:val="nil"/>
            </w:tcBorders>
          </w:tcPr>
          <w:p w:rsidR="009A5106" w:rsidRPr="009A5106" w:rsidRDefault="009A5106" w:rsidP="000A6716">
            <w:pPr>
              <w:rPr>
                <w:b/>
              </w:rPr>
            </w:pPr>
          </w:p>
        </w:tc>
        <w:tc>
          <w:tcPr>
            <w:tcW w:w="4878" w:type="dxa"/>
            <w:gridSpan w:val="5"/>
            <w:tcBorders>
              <w:top w:val="nil"/>
              <w:left w:val="nil"/>
              <w:bottom w:val="nil"/>
              <w:right w:val="nil"/>
            </w:tcBorders>
          </w:tcPr>
          <w:p w:rsidR="009A5106" w:rsidRPr="009A5106" w:rsidRDefault="009A5106" w:rsidP="000A6716"/>
        </w:tc>
      </w:tr>
      <w:tr w:rsidR="009A5106" w:rsidRPr="009A5106" w:rsidTr="000A6716">
        <w:tblPrEx>
          <w:tblCellMar>
            <w:top w:w="0" w:type="dxa"/>
            <w:bottom w:w="0" w:type="dxa"/>
          </w:tblCellMar>
        </w:tblPrEx>
        <w:tc>
          <w:tcPr>
            <w:tcW w:w="3798" w:type="dxa"/>
            <w:tcBorders>
              <w:top w:val="single" w:sz="4" w:space="0" w:color="auto"/>
            </w:tcBorders>
          </w:tcPr>
          <w:p w:rsidR="009A5106" w:rsidRPr="009A5106" w:rsidRDefault="009A5106" w:rsidP="000A6716">
            <w:pPr>
              <w:rPr>
                <w:b/>
              </w:rPr>
            </w:pPr>
            <w:r w:rsidRPr="009A5106">
              <w:rPr>
                <w:b/>
              </w:rPr>
              <w:t>PURPOSE OF DOCUMENT:</w:t>
            </w:r>
          </w:p>
        </w:tc>
        <w:tc>
          <w:tcPr>
            <w:tcW w:w="6048" w:type="dxa"/>
            <w:gridSpan w:val="7"/>
            <w:tcBorders>
              <w:top w:val="single" w:sz="4" w:space="0" w:color="auto"/>
            </w:tcBorders>
          </w:tcPr>
          <w:p w:rsidR="009A5106" w:rsidRPr="009A5106" w:rsidRDefault="009A5106" w:rsidP="000A6716">
            <w:r w:rsidRPr="009A5106">
              <w:t>Outlines the existing utilities available to the Design Builder; and requirements to provide additional utility capacity as part of the Work.</w:t>
            </w:r>
          </w:p>
          <w:p w:rsidR="009A5106" w:rsidRPr="009A5106" w:rsidRDefault="009A5106" w:rsidP="000A6716"/>
          <w:p w:rsidR="009A5106" w:rsidRPr="009A5106" w:rsidRDefault="009A5106" w:rsidP="000A6716"/>
        </w:tc>
      </w:tr>
      <w:tr w:rsidR="009A5106" w:rsidRPr="009A5106" w:rsidTr="000A6716">
        <w:tblPrEx>
          <w:tblCellMar>
            <w:top w:w="0" w:type="dxa"/>
            <w:bottom w:w="0" w:type="dxa"/>
          </w:tblCellMar>
        </w:tblPrEx>
        <w:tc>
          <w:tcPr>
            <w:tcW w:w="3798" w:type="dxa"/>
          </w:tcPr>
          <w:p w:rsidR="009A5106" w:rsidRPr="009A5106" w:rsidRDefault="009A5106" w:rsidP="000A6716">
            <w:pPr>
              <w:rPr>
                <w:b/>
              </w:rPr>
            </w:pPr>
            <w:r w:rsidRPr="009A5106">
              <w:rPr>
                <w:b/>
              </w:rPr>
              <w:t>CROSS-REFERENCE TO FACILITIES MANUAL:</w:t>
            </w:r>
          </w:p>
        </w:tc>
        <w:tc>
          <w:tcPr>
            <w:tcW w:w="6048" w:type="dxa"/>
            <w:gridSpan w:val="7"/>
          </w:tcPr>
          <w:p w:rsidR="009A5106" w:rsidRPr="009A5106" w:rsidRDefault="009A5106" w:rsidP="000A6716">
            <w:r w:rsidRPr="009A5106">
              <w:t>None</w:t>
            </w:r>
          </w:p>
        </w:tc>
      </w:tr>
      <w:tr w:rsidR="009A5106" w:rsidRPr="009A5106" w:rsidTr="000A6716">
        <w:tblPrEx>
          <w:tblCellMar>
            <w:top w:w="0" w:type="dxa"/>
            <w:bottom w:w="0" w:type="dxa"/>
          </w:tblCellMar>
        </w:tblPrEx>
        <w:tc>
          <w:tcPr>
            <w:tcW w:w="3798" w:type="dxa"/>
          </w:tcPr>
          <w:p w:rsidR="009A5106" w:rsidRPr="009A5106" w:rsidRDefault="009A5106" w:rsidP="000A6716">
            <w:pPr>
              <w:rPr>
                <w:b/>
              </w:rPr>
            </w:pPr>
            <w:r w:rsidRPr="009A5106">
              <w:rPr>
                <w:b/>
              </w:rPr>
              <w:t>CONTENTS:</w:t>
            </w:r>
          </w:p>
          <w:p w:rsidR="009A5106" w:rsidRPr="009A5106" w:rsidRDefault="009A5106" w:rsidP="000A6716">
            <w:pPr>
              <w:rPr>
                <w:b/>
              </w:rPr>
            </w:pPr>
          </w:p>
        </w:tc>
        <w:tc>
          <w:tcPr>
            <w:tcW w:w="6048" w:type="dxa"/>
            <w:gridSpan w:val="7"/>
          </w:tcPr>
          <w:p w:rsidR="009A5106" w:rsidRPr="009A5106" w:rsidRDefault="009A5106" w:rsidP="000A6716">
            <w:r w:rsidRPr="009A5106">
              <w:t>Project Utilities Resources Exhibit</w:t>
            </w:r>
          </w:p>
        </w:tc>
      </w:tr>
      <w:tr w:rsidR="009A5106" w:rsidRPr="009A5106" w:rsidTr="000A6716">
        <w:tblPrEx>
          <w:tblCellMar>
            <w:top w:w="0" w:type="dxa"/>
            <w:bottom w:w="0" w:type="dxa"/>
          </w:tblCellMar>
        </w:tblPrEx>
        <w:tc>
          <w:tcPr>
            <w:tcW w:w="3798" w:type="dxa"/>
          </w:tcPr>
          <w:p w:rsidR="009A5106" w:rsidRPr="009A5106" w:rsidRDefault="009A5106" w:rsidP="000A6716">
            <w:pPr>
              <w:rPr>
                <w:b/>
              </w:rPr>
            </w:pPr>
            <w:r w:rsidRPr="009A5106">
              <w:rPr>
                <w:b/>
              </w:rPr>
              <w:t>FOR USE WITH:</w:t>
            </w:r>
          </w:p>
          <w:p w:rsidR="009A5106" w:rsidRPr="009A5106" w:rsidRDefault="009A5106" w:rsidP="000A6716">
            <w:pPr>
              <w:rPr>
                <w:b/>
              </w:rPr>
            </w:pPr>
          </w:p>
        </w:tc>
        <w:tc>
          <w:tcPr>
            <w:tcW w:w="6048" w:type="dxa"/>
            <w:gridSpan w:val="7"/>
          </w:tcPr>
          <w:p w:rsidR="009A5106" w:rsidRPr="009A5106" w:rsidRDefault="009A5106" w:rsidP="000A6716">
            <w:r w:rsidRPr="009A5106">
              <w:t>Design Build Agreement</w:t>
            </w:r>
          </w:p>
        </w:tc>
      </w:tr>
      <w:tr w:rsidR="009A5106" w:rsidRPr="009A5106" w:rsidTr="000A6716">
        <w:tblPrEx>
          <w:tblCellMar>
            <w:top w:w="0" w:type="dxa"/>
            <w:bottom w:w="0" w:type="dxa"/>
          </w:tblCellMar>
        </w:tblPrEx>
        <w:trPr>
          <w:cantSplit/>
        </w:trPr>
        <w:tc>
          <w:tcPr>
            <w:tcW w:w="3798" w:type="dxa"/>
          </w:tcPr>
          <w:p w:rsidR="009A5106" w:rsidRPr="009A5106" w:rsidRDefault="009A5106" w:rsidP="000A6716">
            <w:pPr>
              <w:rPr>
                <w:b/>
              </w:rPr>
            </w:pPr>
            <w:r w:rsidRPr="009A5106">
              <w:rPr>
                <w:b/>
              </w:rPr>
              <w:t>COMPLETED BY:</w:t>
            </w:r>
          </w:p>
        </w:tc>
        <w:tc>
          <w:tcPr>
            <w:tcW w:w="360" w:type="dxa"/>
          </w:tcPr>
          <w:p w:rsidR="009A5106" w:rsidRPr="009A5106" w:rsidRDefault="009A5106" w:rsidP="000A6716">
            <w:r w:rsidRPr="009A5106">
              <w:sym w:font="Monotype Sorts" w:char="F033"/>
            </w:r>
          </w:p>
        </w:tc>
        <w:tc>
          <w:tcPr>
            <w:tcW w:w="2070" w:type="dxa"/>
            <w:gridSpan w:val="2"/>
          </w:tcPr>
          <w:p w:rsidR="009A5106" w:rsidRPr="009A5106" w:rsidRDefault="009A5106" w:rsidP="000A6716">
            <w:r w:rsidRPr="009A5106">
              <w:t>Filling in</w:t>
            </w:r>
          </w:p>
        </w:tc>
        <w:tc>
          <w:tcPr>
            <w:tcW w:w="360" w:type="dxa"/>
          </w:tcPr>
          <w:p w:rsidR="009A5106" w:rsidRPr="009A5106" w:rsidRDefault="009A5106" w:rsidP="000A6716">
            <w:r w:rsidRPr="009A5106">
              <w:sym w:font="Monotype Sorts" w:char="F033"/>
            </w:r>
          </w:p>
        </w:tc>
        <w:tc>
          <w:tcPr>
            <w:tcW w:w="1692" w:type="dxa"/>
          </w:tcPr>
          <w:p w:rsidR="009A5106" w:rsidRPr="009A5106" w:rsidRDefault="009A5106" w:rsidP="000A6716">
            <w:r w:rsidRPr="009A5106">
              <w:t>Adding Text</w:t>
            </w:r>
          </w:p>
        </w:tc>
        <w:tc>
          <w:tcPr>
            <w:tcW w:w="288" w:type="dxa"/>
          </w:tcPr>
          <w:p w:rsidR="009A5106" w:rsidRPr="009A5106" w:rsidRDefault="009A5106" w:rsidP="000A6716"/>
        </w:tc>
        <w:tc>
          <w:tcPr>
            <w:tcW w:w="1278" w:type="dxa"/>
          </w:tcPr>
          <w:p w:rsidR="009A5106" w:rsidRPr="009A5106" w:rsidRDefault="009A5106" w:rsidP="000A6716">
            <w:r w:rsidRPr="009A5106">
              <w:t>No Data Required</w:t>
            </w:r>
          </w:p>
        </w:tc>
      </w:tr>
      <w:tr w:rsidR="009A5106" w:rsidRPr="009A5106" w:rsidTr="000A6716">
        <w:tblPrEx>
          <w:tblCellMar>
            <w:top w:w="0" w:type="dxa"/>
            <w:bottom w:w="0" w:type="dxa"/>
          </w:tblCellMar>
        </w:tblPrEx>
        <w:trPr>
          <w:cantSplit/>
        </w:trPr>
        <w:tc>
          <w:tcPr>
            <w:tcW w:w="3798" w:type="dxa"/>
          </w:tcPr>
          <w:p w:rsidR="009A5106" w:rsidRPr="009A5106" w:rsidRDefault="009A5106" w:rsidP="000A6716">
            <w:pPr>
              <w:rPr>
                <w:b/>
              </w:rPr>
            </w:pPr>
            <w:r w:rsidRPr="009A5106">
              <w:rPr>
                <w:b/>
              </w:rPr>
              <w:t>ITS USE IS:</w:t>
            </w:r>
          </w:p>
        </w:tc>
        <w:tc>
          <w:tcPr>
            <w:tcW w:w="360" w:type="dxa"/>
          </w:tcPr>
          <w:p w:rsidR="009A5106" w:rsidRPr="009A5106" w:rsidRDefault="009A5106" w:rsidP="000A6716">
            <w:r w:rsidRPr="009A5106">
              <w:sym w:font="Monotype Sorts" w:char="F033"/>
            </w:r>
          </w:p>
        </w:tc>
        <w:tc>
          <w:tcPr>
            <w:tcW w:w="2070" w:type="dxa"/>
            <w:gridSpan w:val="2"/>
          </w:tcPr>
          <w:p w:rsidR="009A5106" w:rsidRPr="009A5106" w:rsidRDefault="009A5106" w:rsidP="000A6716">
            <w:r w:rsidRPr="009A5106">
              <w:t>Required</w:t>
            </w:r>
          </w:p>
        </w:tc>
        <w:tc>
          <w:tcPr>
            <w:tcW w:w="360" w:type="dxa"/>
          </w:tcPr>
          <w:p w:rsidR="009A5106" w:rsidRPr="009A5106" w:rsidRDefault="009A5106" w:rsidP="000A6716"/>
        </w:tc>
        <w:tc>
          <w:tcPr>
            <w:tcW w:w="3258" w:type="dxa"/>
            <w:gridSpan w:val="3"/>
          </w:tcPr>
          <w:p w:rsidR="009A5106" w:rsidRPr="009A5106" w:rsidRDefault="009A5106" w:rsidP="000A6716">
            <w:r w:rsidRPr="009A5106">
              <w:t>Optional</w:t>
            </w:r>
          </w:p>
          <w:p w:rsidR="009A5106" w:rsidRPr="009A5106" w:rsidRDefault="009A5106" w:rsidP="000A6716"/>
        </w:tc>
      </w:tr>
    </w:tbl>
    <w:p w:rsidR="009A5106" w:rsidRPr="009A5106" w:rsidRDefault="009A5106" w:rsidP="009A5106"/>
    <w:p w:rsidR="009A5106" w:rsidRPr="009A5106" w:rsidRDefault="009A5106" w:rsidP="009A5106">
      <w:pPr>
        <w:tabs>
          <w:tab w:val="left" w:pos="-90"/>
        </w:tabs>
        <w:ind w:hanging="90"/>
        <w:rPr>
          <w:b/>
        </w:rPr>
      </w:pPr>
      <w:r w:rsidRPr="009A5106">
        <w:rPr>
          <w:b/>
        </w:rPr>
        <w:t>Completion Instructions:</w:t>
      </w:r>
    </w:p>
    <w:p w:rsidR="009A5106" w:rsidRPr="009A5106" w:rsidRDefault="009A5106" w:rsidP="009A5106">
      <w:pPr>
        <w:tabs>
          <w:tab w:val="left" w:pos="-90"/>
        </w:tabs>
        <w:ind w:hanging="90"/>
      </w:pPr>
    </w:p>
    <w:p w:rsidR="009A5106" w:rsidRPr="009A5106" w:rsidRDefault="009A5106" w:rsidP="009A5106">
      <w:pPr>
        <w:ind w:left="360" w:hanging="360"/>
      </w:pPr>
      <w:r w:rsidRPr="009A5106">
        <w:t>1.</w:t>
      </w:r>
      <w:r w:rsidRPr="009A5106">
        <w:tab/>
        <w:t>Notes, suggested text, instructions and other information is formatted using the following methods:</w:t>
      </w:r>
    </w:p>
    <w:p w:rsidR="009A5106" w:rsidRPr="009A5106" w:rsidRDefault="009A5106" w:rsidP="009A5106">
      <w:pPr>
        <w:ind w:firstLine="360"/>
      </w:pPr>
    </w:p>
    <w:p w:rsidR="009A5106" w:rsidRPr="009A5106" w:rsidRDefault="009A5106" w:rsidP="009A5106">
      <w:pPr>
        <w:numPr>
          <w:ilvl w:val="0"/>
          <w:numId w:val="2"/>
        </w:numPr>
        <w:ind w:left="720"/>
      </w:pPr>
      <w:r w:rsidRPr="009A5106">
        <w:t xml:space="preserve">Hidden text within brackets. </w:t>
      </w:r>
      <w:r w:rsidRPr="009A5106">
        <w:rPr>
          <w:vanish/>
          <w:spacing w:val="-1"/>
          <w:shd w:val="pct12" w:color="auto" w:fill="FFFFFF"/>
        </w:rPr>
        <w:t>{This is an example of the format.}</w:t>
      </w:r>
      <w:r w:rsidRPr="009A5106">
        <w:t xml:space="preserve">  Read the material within the brackets and take the appropriate action (usually inserting text or selecting from a choice of texts.)   When printing this document, the default print property will not print the hidden text.</w:t>
      </w:r>
    </w:p>
    <w:p w:rsidR="009A5106" w:rsidRPr="009A5106" w:rsidRDefault="009A5106" w:rsidP="009A5106">
      <w:pPr>
        <w:numPr>
          <w:ilvl w:val="0"/>
          <w:numId w:val="3"/>
        </w:numPr>
        <w:ind w:left="720"/>
      </w:pPr>
      <w:r w:rsidRPr="009A5106">
        <w:t xml:space="preserve">Coded instruction within brackets. </w:t>
      </w:r>
      <w:r w:rsidRPr="009A5106">
        <w:fldChar w:fldCharType="begin"/>
      </w:r>
      <w:r w:rsidRPr="009A5106">
        <w:instrText xml:space="preserve"> Macrobutton nomacro </w:instrText>
      </w:r>
      <w:r w:rsidRPr="009A5106">
        <w:rPr>
          <w:highlight w:val="lightGray"/>
        </w:rPr>
        <w:instrText>{This is an example of the format.}</w:instrText>
      </w:r>
      <w:r w:rsidRPr="009A5106">
        <w:instrText xml:space="preserve"> </w:instrText>
      </w:r>
      <w:r w:rsidRPr="009A5106">
        <w:fldChar w:fldCharType="end"/>
      </w:r>
      <w:r w:rsidRPr="009A5106">
        <w:t xml:space="preserve">  The instructions and shading will disappear when the required information is typed.</w:t>
      </w:r>
    </w:p>
    <w:p w:rsidR="009A5106" w:rsidRPr="009A5106" w:rsidRDefault="009A5106" w:rsidP="009A5106">
      <w:pPr>
        <w:numPr>
          <w:ilvl w:val="0"/>
          <w:numId w:val="3"/>
        </w:numPr>
        <w:ind w:left="720"/>
      </w:pPr>
      <w:r w:rsidRPr="009A5106">
        <w:t>Suggested text is shaded in gray without brackets (see Modification and Additions below.)</w:t>
      </w:r>
    </w:p>
    <w:p w:rsidR="009A5106" w:rsidRPr="009A5106" w:rsidRDefault="009A5106" w:rsidP="009A5106">
      <w:pPr>
        <w:tabs>
          <w:tab w:val="left" w:pos="-90"/>
        </w:tabs>
        <w:ind w:hanging="90"/>
      </w:pPr>
    </w:p>
    <w:p w:rsidR="009A5106" w:rsidRPr="009A5106" w:rsidRDefault="009A5106" w:rsidP="009A5106">
      <w:pPr>
        <w:tabs>
          <w:tab w:val="left" w:pos="-90"/>
        </w:tabs>
        <w:ind w:hanging="90"/>
        <w:rPr>
          <w:b/>
        </w:rPr>
      </w:pPr>
      <w:r w:rsidRPr="009A5106">
        <w:rPr>
          <w:b/>
        </w:rPr>
        <w:t>Modifications and Additions:</w:t>
      </w:r>
      <w:r w:rsidRPr="009A5106">
        <w:rPr>
          <w:b/>
        </w:rPr>
        <w:tab/>
      </w:r>
    </w:p>
    <w:p w:rsidR="009A5106" w:rsidRPr="009A5106" w:rsidRDefault="009A5106" w:rsidP="009A5106"/>
    <w:p w:rsidR="009A5106" w:rsidRPr="009A5106" w:rsidRDefault="009A5106" w:rsidP="009A5106">
      <w:pPr>
        <w:numPr>
          <w:ilvl w:val="0"/>
          <w:numId w:val="4"/>
        </w:numPr>
      </w:pPr>
      <w:r w:rsidRPr="009A5106">
        <w:t xml:space="preserve">Areas shaded in gray, without brackets, represent suggested text that may be modified by the Facility to meet the needs of the Project.  </w:t>
      </w:r>
      <w:r w:rsidRPr="009A5106">
        <w:rPr>
          <w:highlight w:val="lightGray"/>
        </w:rPr>
        <w:t>This is an example of the format.</w:t>
      </w:r>
      <w:r w:rsidRPr="009A5106">
        <w:t xml:space="preserve">  Ensure that any modified or added text is consistent with the Contract Documents.</w:t>
      </w:r>
    </w:p>
    <w:p w:rsidR="009A5106" w:rsidRPr="009A5106" w:rsidRDefault="009A5106" w:rsidP="009A5106">
      <w:pPr>
        <w:numPr>
          <w:ilvl w:val="0"/>
          <w:numId w:val="4"/>
        </w:numPr>
      </w:pPr>
      <w:r w:rsidRPr="009A5106">
        <w:t xml:space="preserve">Areas not highlighted in gray, without brackets, shall not be altered without approval of the Office of the President. </w:t>
      </w:r>
    </w:p>
    <w:p w:rsidR="009A5106" w:rsidRPr="009A5106" w:rsidRDefault="009A5106" w:rsidP="009A5106">
      <w:pPr>
        <w:tabs>
          <w:tab w:val="left" w:pos="-90"/>
        </w:tabs>
        <w:ind w:hanging="90"/>
      </w:pPr>
    </w:p>
    <w:p w:rsidR="009A5106" w:rsidRPr="009A5106" w:rsidRDefault="009A5106" w:rsidP="009A5106">
      <w:pPr>
        <w:tabs>
          <w:tab w:val="left" w:pos="-90"/>
        </w:tabs>
        <w:ind w:hanging="90"/>
        <w:rPr>
          <w:b/>
        </w:rPr>
      </w:pPr>
      <w:r w:rsidRPr="009A5106">
        <w:rPr>
          <w:b/>
        </w:rPr>
        <w:t>Comments:</w:t>
      </w:r>
    </w:p>
    <w:p w:rsidR="009A5106" w:rsidRDefault="009A5106" w:rsidP="009A5106">
      <w:pPr>
        <w:pStyle w:val="BodyTextIndent"/>
      </w:pPr>
    </w:p>
    <w:p w:rsidR="009A5106" w:rsidRPr="009A5106" w:rsidRDefault="009A5106" w:rsidP="009A5106">
      <w:pPr>
        <w:pStyle w:val="BodyTextIndent"/>
      </w:pPr>
      <w:r w:rsidRPr="009A5106">
        <w:t>Facility needs to coordinate with appropriate departments to clearly identify which utilities the Design Builder may connect to; and identify any additional utility capacity that will be required as part of the Work.</w:t>
      </w:r>
    </w:p>
    <w:p w:rsidR="009A5106" w:rsidRDefault="009A5106">
      <w:pPr>
        <w:spacing w:line="300" w:lineRule="auto"/>
        <w:jc w:val="center"/>
        <w:rPr>
          <w:rFonts w:ascii="Univers" w:hAnsi="Univers"/>
          <w:b/>
        </w:rPr>
      </w:pPr>
    </w:p>
    <w:p w:rsidR="009A5106" w:rsidRPr="009A5106" w:rsidRDefault="009A5106">
      <w:pPr>
        <w:spacing w:line="300" w:lineRule="auto"/>
        <w:jc w:val="center"/>
        <w:rPr>
          <w:rFonts w:ascii="Arial" w:hAnsi="Arial" w:cs="Arial"/>
          <w:b/>
          <w:sz w:val="28"/>
          <w:szCs w:val="28"/>
        </w:rPr>
      </w:pPr>
      <w:r w:rsidRPr="009A5106">
        <w:rPr>
          <w:rFonts w:ascii="Arial" w:hAnsi="Arial" w:cs="Arial"/>
          <w:b/>
          <w:sz w:val="28"/>
          <w:szCs w:val="28"/>
        </w:rPr>
        <w:t>END OF COVERSHEET AND INSTRUCTIONS</w:t>
      </w:r>
    </w:p>
    <w:p w:rsidR="009A5106" w:rsidRDefault="009A5106">
      <w:pPr>
        <w:spacing w:line="300" w:lineRule="auto"/>
        <w:jc w:val="center"/>
        <w:rPr>
          <w:rFonts w:ascii="Univers" w:hAnsi="Univers"/>
          <w:b/>
        </w:rPr>
      </w:pPr>
    </w:p>
    <w:p w:rsidR="009A5106" w:rsidRDefault="009A5106">
      <w:pPr>
        <w:spacing w:line="300" w:lineRule="auto"/>
        <w:jc w:val="center"/>
        <w:rPr>
          <w:rFonts w:ascii="Univers" w:hAnsi="Univers"/>
          <w:b/>
        </w:rPr>
      </w:pPr>
    </w:p>
    <w:p w:rsidR="0059393C" w:rsidRDefault="0059393C">
      <w:pPr>
        <w:spacing w:line="300" w:lineRule="auto"/>
        <w:jc w:val="center"/>
        <w:rPr>
          <w:rFonts w:ascii="Univers" w:hAnsi="Univers"/>
        </w:rPr>
      </w:pPr>
      <w:r>
        <w:rPr>
          <w:rFonts w:ascii="Univers" w:hAnsi="Univers"/>
          <w:b/>
        </w:rPr>
        <w:lastRenderedPageBreak/>
        <w:t>EXHIBIT -</w:t>
      </w:r>
    </w:p>
    <w:p w:rsidR="0059393C" w:rsidRDefault="0059393C">
      <w:pPr>
        <w:spacing w:line="300" w:lineRule="auto"/>
        <w:jc w:val="center"/>
        <w:rPr>
          <w:rFonts w:ascii="Univers" w:hAnsi="Univers"/>
        </w:rPr>
      </w:pPr>
    </w:p>
    <w:p w:rsidR="0059393C" w:rsidRDefault="0059393C">
      <w:pPr>
        <w:ind w:right="360"/>
        <w:jc w:val="center"/>
        <w:rPr>
          <w:rFonts w:ascii="Univers" w:hAnsi="Univers"/>
          <w:b/>
        </w:rPr>
      </w:pPr>
      <w:r>
        <w:rPr>
          <w:rFonts w:ascii="Univers" w:hAnsi="Univers"/>
          <w:b/>
        </w:rPr>
        <w:t>PROJECT UTILITIES RESOURCES</w:t>
      </w:r>
    </w:p>
    <w:p w:rsidR="0059393C" w:rsidRDefault="0059393C">
      <w:pPr>
        <w:ind w:right="360"/>
        <w:rPr>
          <w:rFonts w:ascii="Univers" w:hAnsi="Univers"/>
        </w:rPr>
      </w:pPr>
    </w:p>
    <w:p w:rsidR="0059393C" w:rsidRDefault="0059393C">
      <w:pPr>
        <w:pStyle w:val="BodyText"/>
      </w:pPr>
      <w:r>
        <w:t>{This exhibit will need to be coordinated with the Facility utilities department.  It will outline in detail what is available to the Design Builder and the requirements of use and access.  It should also address any additional capacity that the Facility’s utility department may require.}</w:t>
      </w:r>
    </w:p>
    <w:p w:rsidR="0059393C" w:rsidRDefault="0059393C">
      <w:pPr>
        <w:ind w:right="360"/>
        <w:rPr>
          <w:rFonts w:ascii="Univers" w:hAnsi="Univers"/>
          <w:i/>
        </w:rPr>
      </w:pPr>
    </w:p>
    <w:p w:rsidR="0059393C" w:rsidRDefault="0059393C">
      <w:pPr>
        <w:ind w:left="1440" w:right="360" w:hanging="540"/>
        <w:rPr>
          <w:rFonts w:ascii="Univers" w:hAnsi="Univers"/>
        </w:rPr>
      </w:pPr>
    </w:p>
    <w:p w:rsidR="0059393C" w:rsidRDefault="0059393C">
      <w:pPr>
        <w:ind w:right="360"/>
        <w:rPr>
          <w:rFonts w:ascii="Univers" w:hAnsi="Univers"/>
          <w:caps/>
        </w:rPr>
      </w:pPr>
      <w:r>
        <w:rPr>
          <w:rFonts w:ascii="Univers" w:hAnsi="Univers"/>
          <w:caps/>
        </w:rPr>
        <w:t>1.1</w:t>
      </w:r>
      <w:r>
        <w:rPr>
          <w:rFonts w:ascii="Univers" w:hAnsi="Univers"/>
          <w:caps/>
        </w:rPr>
        <w:tab/>
      </w:r>
      <w:proofErr w:type="gramStart"/>
      <w:r>
        <w:rPr>
          <w:rFonts w:ascii="Univers" w:hAnsi="Univers"/>
          <w:caps/>
        </w:rPr>
        <w:t>ACCESS  TO</w:t>
      </w:r>
      <w:proofErr w:type="gramEnd"/>
      <w:r>
        <w:rPr>
          <w:rFonts w:ascii="Univers" w:hAnsi="Univers"/>
          <w:caps/>
        </w:rPr>
        <w:t xml:space="preserve">  AVAILABLE  UTILITIES</w:t>
      </w:r>
    </w:p>
    <w:p w:rsidR="0059393C" w:rsidRDefault="0059393C">
      <w:pPr>
        <w:ind w:left="1440" w:right="360" w:hanging="540"/>
        <w:rPr>
          <w:rFonts w:ascii="Univers" w:hAnsi="Univers"/>
        </w:rPr>
      </w:pPr>
    </w:p>
    <w:p w:rsidR="0059393C" w:rsidRDefault="0059393C">
      <w:pPr>
        <w:ind w:left="1440" w:right="360" w:hanging="720"/>
        <w:rPr>
          <w:rFonts w:ascii="Univers" w:hAnsi="Univers"/>
          <w:i/>
        </w:rPr>
      </w:pPr>
      <w:r>
        <w:rPr>
          <w:rFonts w:ascii="Univers" w:hAnsi="Univers"/>
        </w:rPr>
        <w:t>1.1.1</w:t>
      </w:r>
      <w:r>
        <w:rPr>
          <w:rFonts w:ascii="Univers" w:hAnsi="Univers"/>
        </w:rPr>
        <w:tab/>
      </w:r>
      <w:r>
        <w:rPr>
          <w:rFonts w:ascii="Univers" w:hAnsi="Univers"/>
          <w:vanish/>
          <w:spacing w:val="-1"/>
          <w:shd w:val="pct12" w:color="auto" w:fill="FFFFFF"/>
        </w:rPr>
        <w:t>{</w:t>
      </w:r>
      <w:proofErr w:type="gramStart"/>
      <w:r>
        <w:rPr>
          <w:rFonts w:ascii="Univers" w:hAnsi="Univers"/>
          <w:vanish/>
          <w:spacing w:val="-1"/>
          <w:shd w:val="pct12" w:color="auto" w:fill="FFFFFF"/>
        </w:rPr>
        <w:t>Identify</w:t>
      </w:r>
      <w:proofErr w:type="gramEnd"/>
      <w:r>
        <w:rPr>
          <w:rFonts w:ascii="Univers" w:hAnsi="Univers"/>
          <w:vanish/>
          <w:spacing w:val="-1"/>
          <w:shd w:val="pct12" w:color="auto" w:fill="FFFFFF"/>
        </w:rPr>
        <w:t xml:space="preserve"> any specific project requirements as to the limits on the availability of Facility utilities and Design Builder’s use and access to Facility utility resources.}</w:t>
      </w:r>
    </w:p>
    <w:p w:rsidR="0059393C" w:rsidRDefault="0059393C">
      <w:pPr>
        <w:ind w:right="360"/>
        <w:rPr>
          <w:rFonts w:ascii="Univers" w:hAnsi="Univers"/>
        </w:rPr>
      </w:pPr>
    </w:p>
    <w:p w:rsidR="0059393C" w:rsidRDefault="0059393C">
      <w:pPr>
        <w:ind w:right="360"/>
        <w:rPr>
          <w:rFonts w:ascii="Univers" w:hAnsi="Univers"/>
        </w:rPr>
      </w:pPr>
      <w:r>
        <w:rPr>
          <w:rFonts w:ascii="Univers" w:hAnsi="Univers"/>
        </w:rPr>
        <w:t>1.2</w:t>
      </w:r>
      <w:r>
        <w:rPr>
          <w:rFonts w:ascii="Univers" w:hAnsi="Univers"/>
        </w:rPr>
        <w:tab/>
        <w:t>IDENTIFY ALL REQUIRED EXCESS CAPACITY</w:t>
      </w:r>
    </w:p>
    <w:p w:rsidR="0059393C" w:rsidRDefault="0059393C">
      <w:pPr>
        <w:ind w:right="360"/>
        <w:rPr>
          <w:rFonts w:ascii="Univers" w:hAnsi="Univers"/>
        </w:rPr>
      </w:pPr>
    </w:p>
    <w:p w:rsidR="0059393C" w:rsidRDefault="0059393C">
      <w:pPr>
        <w:ind w:left="1440" w:right="360" w:hanging="720"/>
        <w:rPr>
          <w:rFonts w:ascii="Univers" w:hAnsi="Univers"/>
        </w:rPr>
      </w:pPr>
      <w:r>
        <w:rPr>
          <w:rFonts w:ascii="Univers" w:hAnsi="Univers"/>
        </w:rPr>
        <w:t>1.2.1.</w:t>
      </w:r>
      <w:r>
        <w:rPr>
          <w:rFonts w:ascii="Univers" w:hAnsi="Univers"/>
        </w:rPr>
        <w:tab/>
      </w:r>
      <w:r>
        <w:rPr>
          <w:rFonts w:ascii="Univers" w:hAnsi="Univers"/>
          <w:vanish/>
          <w:spacing w:val="-1"/>
          <w:shd w:val="pct12" w:color="auto" w:fill="FFFFFF"/>
        </w:rPr>
        <w:t>{Identify any required additional capacity for each specific utility lines/services that will be required as part of the requirements of this Project.}</w:t>
      </w:r>
    </w:p>
    <w:p w:rsidR="0059393C" w:rsidRDefault="0059393C">
      <w:pPr>
        <w:ind w:left="1440" w:right="360" w:hanging="540"/>
        <w:rPr>
          <w:rFonts w:ascii="Univers" w:hAnsi="Univers"/>
        </w:rPr>
      </w:pPr>
    </w:p>
    <w:p w:rsidR="00B34759" w:rsidRDefault="00B34759">
      <w:pPr>
        <w:pStyle w:val="Header"/>
        <w:tabs>
          <w:tab w:val="clear" w:pos="4320"/>
          <w:tab w:val="clear" w:pos="8640"/>
        </w:tabs>
        <w:spacing w:line="300" w:lineRule="auto"/>
        <w:rPr>
          <w:rFonts w:ascii="Univers" w:hAnsi="Univers"/>
        </w:rPr>
      </w:pPr>
    </w:p>
    <w:sectPr w:rsidR="00B34759">
      <w:headerReference w:type="default" r:id="rId7"/>
      <w:footerReference w:type="default" r:id="rId8"/>
      <w:endnotePr>
        <w:numFmt w:val="decimal"/>
      </w:endnotePr>
      <w:type w:val="continuous"/>
      <w:pgSz w:w="12240" w:h="15840"/>
      <w:pgMar w:top="1440" w:right="1080" w:bottom="144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2A5" w:rsidRDefault="00CF42A5">
      <w:r>
        <w:separator/>
      </w:r>
    </w:p>
  </w:endnote>
  <w:endnote w:type="continuationSeparator" w:id="0">
    <w:p w:rsidR="00CF42A5" w:rsidRDefault="00CF42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BSN Swiss Roman 10pt">
    <w:panose1 w:val="00000000000000000000"/>
    <w:charset w:val="00"/>
    <w:family w:val="swiss"/>
    <w:notTrueType/>
    <w:pitch w:val="default"/>
    <w:sig w:usb0="00000003" w:usb1="00000000" w:usb2="00000000" w:usb3="00000000" w:csb0="00000001" w:csb1="00000000"/>
  </w:font>
  <w:font w:name="BSN Swiss Roman 08p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3C" w:rsidRDefault="0059393C">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rsidR="0059393C" w:rsidRDefault="0059393C">
    <w:pPr>
      <w:pStyle w:val="Footer"/>
      <w:tabs>
        <w:tab w:val="clear" w:pos="8640"/>
        <w:tab w:val="right" w:pos="9648"/>
      </w:tabs>
      <w:rPr>
        <w:rFonts w:ascii="Univers" w:hAnsi="Univers"/>
      </w:rPr>
    </w:pPr>
    <w:r>
      <w:rPr>
        <w:rFonts w:ascii="Univers" w:hAnsi="Univers"/>
      </w:rPr>
      <w:t>June 29, 2001</w:t>
    </w:r>
    <w:r>
      <w:rPr>
        <w:rFonts w:ascii="Univers" w:hAnsi="Univers"/>
      </w:rPr>
      <w:tab/>
    </w:r>
    <w:r>
      <w:rPr>
        <w:rFonts w:ascii="Univers" w:hAnsi="Univers"/>
      </w:rPr>
      <w:tab/>
      <w:t>Project Utilities Resources</w:t>
    </w:r>
  </w:p>
  <w:p w:rsidR="0059393C" w:rsidRDefault="0059393C">
    <w:pPr>
      <w:pStyle w:val="Footer"/>
      <w:tabs>
        <w:tab w:val="clear" w:pos="4320"/>
        <w:tab w:val="clear" w:pos="8640"/>
        <w:tab w:val="center" w:pos="4770"/>
        <w:tab w:val="right" w:pos="9648"/>
      </w:tabs>
      <w:rPr>
        <w:rFonts w:ascii="Univers" w:hAnsi="Univers"/>
      </w:rPr>
    </w:pPr>
    <w:r>
      <w:rPr>
        <w:rFonts w:ascii="Univers" w:hAnsi="Univers"/>
      </w:rPr>
      <w:tab/>
    </w:r>
    <w:r>
      <w:rPr>
        <w:rFonts w:ascii="Univers" w:hAnsi="Univers"/>
      </w:rPr>
      <w:tab/>
    </w:r>
  </w:p>
  <w:p w:rsidR="0059393C" w:rsidRDefault="0059393C">
    <w:pPr>
      <w:pStyle w:val="Footer"/>
      <w:tabs>
        <w:tab w:val="clear" w:pos="4320"/>
        <w:tab w:val="clear" w:pos="8640"/>
        <w:tab w:val="center" w:pos="4770"/>
        <w:tab w:val="right" w:pos="9648"/>
      </w:tabs>
      <w:rPr>
        <w:rFonts w:ascii="Univers" w:hAnsi="Univers"/>
      </w:rPr>
    </w:pPr>
    <w:r>
      <w:rPr>
        <w:rFonts w:ascii="Univers" w:hAnsi="Univers"/>
      </w:rPr>
      <w:t>DB</w:t>
    </w:r>
    <w:proofErr w:type="gramStart"/>
    <w:r>
      <w:rPr>
        <w:rFonts w:ascii="Univers" w:hAnsi="Univers"/>
      </w:rPr>
      <w:t>:PUR</w:t>
    </w:r>
    <w:proofErr w:type="gramEnd"/>
    <w:r>
      <w:rPr>
        <w:rFonts w:ascii="Univers" w:hAnsi="Univers"/>
      </w:rPr>
      <w:tab/>
      <w:t xml:space="preserve"> </w:t>
    </w:r>
    <w:r>
      <w:rPr>
        <w:rFonts w:ascii="Univers" w:hAnsi="Univers"/>
      </w:rPr>
      <w:tab/>
    </w:r>
  </w:p>
  <w:p w:rsidR="0059393C" w:rsidRDefault="0059393C">
    <w:pPr>
      <w:pStyle w:val="Footer"/>
      <w:tabs>
        <w:tab w:val="clear" w:pos="4320"/>
        <w:tab w:val="clear" w:pos="8640"/>
        <w:tab w:val="center" w:pos="4770"/>
        <w:tab w:val="right" w:pos="9648"/>
      </w:tabs>
      <w:jc w:val="center"/>
      <w:rPr>
        <w:spacing w:val="-2"/>
      </w:rPr>
    </w:pPr>
    <w:r>
      <w:rPr>
        <w:rStyle w:val="PageNumber"/>
        <w:rFonts w:ascii="Univers" w:hAnsi="Univers"/>
      </w:rPr>
      <w:fldChar w:fldCharType="begin"/>
    </w:r>
    <w:r>
      <w:rPr>
        <w:rStyle w:val="PageNumber"/>
        <w:rFonts w:ascii="Univers" w:hAnsi="Univers"/>
      </w:rPr>
      <w:instrText xml:space="preserve"> PAGE </w:instrText>
    </w:r>
    <w:r>
      <w:rPr>
        <w:rStyle w:val="PageNumber"/>
        <w:rFonts w:ascii="Univers" w:hAnsi="Univers"/>
      </w:rPr>
      <w:fldChar w:fldCharType="separate"/>
    </w:r>
    <w:r w:rsidR="009A5106">
      <w:rPr>
        <w:rStyle w:val="PageNumber"/>
        <w:rFonts w:ascii="Univers" w:hAnsi="Univers"/>
        <w:noProof/>
      </w:rPr>
      <w:t>1</w:t>
    </w:r>
    <w:r>
      <w:rPr>
        <w:rStyle w:val="PageNumber"/>
        <w:rFonts w:ascii="Univers" w:hAnsi="Univers"/>
      </w:rPr>
      <w:fldChar w:fldCharType="end"/>
    </w:r>
  </w:p>
  <w:p w:rsidR="0059393C" w:rsidRDefault="0059393C">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2A5" w:rsidRDefault="00CF42A5">
      <w:r>
        <w:separator/>
      </w:r>
    </w:p>
  </w:footnote>
  <w:footnote w:type="continuationSeparator" w:id="0">
    <w:p w:rsidR="00CF42A5" w:rsidRDefault="00CF42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3C" w:rsidRDefault="0059393C">
    <w:pPr>
      <w:pStyle w:val="Header"/>
      <w:tabs>
        <w:tab w:val="clear" w:pos="4320"/>
        <w:tab w:val="clear" w:pos="8640"/>
        <w:tab w:val="right" w:pos="9648"/>
      </w:tabs>
      <w:ind w:right="-468"/>
      <w:rPr>
        <w:rFonts w:ascii="Univers" w:hAnsi="Univers"/>
      </w:rPr>
    </w:pPr>
    <w:r>
      <w:rPr>
        <w:rFonts w:ascii="Univers" w:hAnsi="Univers"/>
      </w:rPr>
      <w:t>Project Name:</w:t>
    </w:r>
    <w:r>
      <w:rPr>
        <w:rFonts w:ascii="Univers" w:hAnsi="Univers"/>
        <w:shd w:val="pct12" w:color="auto" w:fill="FFFFFF"/>
      </w:rPr>
      <w:t xml:space="preserve"> </w:t>
    </w:r>
    <w:r>
      <w:rPr>
        <w:rFonts w:ascii="Univers" w:hAnsi="Univers"/>
        <w:shd w:val="pct12" w:color="auto" w:fill="FFFFFF"/>
      </w:rPr>
      <w:fldChar w:fldCharType="begin"/>
    </w:r>
    <w:r>
      <w:rPr>
        <w:rFonts w:ascii="Univers" w:hAnsi="Univers"/>
        <w:shd w:val="pct12" w:color="auto" w:fill="FFFFFF"/>
      </w:rPr>
      <w:instrText xml:space="preserve"> macrobutton nomacro </w:instrText>
    </w:r>
    <w:r>
      <w:rPr>
        <w:rFonts w:ascii="Univers" w:hAnsi="Univers"/>
        <w:highlight w:val="lightGray"/>
        <w:shd w:val="pct12" w:color="auto" w:fill="FFFFFF"/>
      </w:rPr>
      <w:instrText>{      }</w:instrText>
    </w:r>
    <w:r>
      <w:rPr>
        <w:rFonts w:ascii="Univers" w:hAnsi="Univers"/>
        <w:shd w:val="pct12" w:color="auto" w:fill="FFFFFF"/>
      </w:rPr>
      <w:instrText xml:space="preserve"> </w:instrText>
    </w:r>
    <w:r>
      <w:rPr>
        <w:rFonts w:ascii="Univers" w:hAnsi="Univers"/>
        <w:shd w:val="pct12" w:color="auto" w:fill="FFFFFF"/>
      </w:rPr>
      <w:fldChar w:fldCharType="end"/>
    </w:r>
    <w:r>
      <w:rPr>
        <w:rFonts w:ascii="Univers" w:hAnsi="Univers"/>
      </w:rPr>
      <w:t xml:space="preserve">  </w:t>
    </w:r>
    <w:r>
      <w:rPr>
        <w:rFonts w:ascii="Univers" w:hAnsi="Univers"/>
      </w:rPr>
      <w:tab/>
      <w:t xml:space="preserve">Project No.: </w:t>
    </w:r>
    <w:r>
      <w:rPr>
        <w:rFonts w:ascii="Univers" w:hAnsi="Univers"/>
        <w:vanish/>
        <w:shd w:val="pct12" w:color="auto" w:fill="FFFFFF"/>
      </w:rPr>
      <w:fldChar w:fldCharType="begin"/>
    </w:r>
    <w:r>
      <w:rPr>
        <w:rFonts w:ascii="Univers" w:hAnsi="Univers"/>
        <w:vanish/>
        <w:shd w:val="pct12" w:color="auto" w:fill="FFFFFF"/>
      </w:rPr>
      <w:instrText xml:space="preserve"> macrobutton nomacro </w:instrText>
    </w:r>
    <w:r>
      <w:rPr>
        <w:rFonts w:ascii="Univers" w:hAnsi="Univers"/>
        <w:vanish/>
        <w:highlight w:val="lightGray"/>
        <w:shd w:val="pct12" w:color="auto" w:fill="FFFFFF"/>
      </w:rPr>
      <w:instrText>{      }</w:instrText>
    </w:r>
    <w:r>
      <w:rPr>
        <w:rFonts w:ascii="Univers" w:hAnsi="Univers"/>
        <w:vanish/>
        <w:shd w:val="pct12" w:color="auto" w:fill="FFFFFF"/>
      </w:rPr>
      <w:instrText xml:space="preserve"> </w:instrText>
    </w:r>
    <w:r>
      <w:rPr>
        <w:rFonts w:ascii="Univers" w:hAnsi="Univers"/>
        <w:vanish/>
        <w:shd w:val="pct12" w:color="auto" w:fill="FFFFFF"/>
      </w:rPr>
      <w:fldChar w:fldCharType="end"/>
    </w:r>
  </w:p>
  <w:p w:rsidR="0059393C" w:rsidRDefault="0059393C">
    <w:pPr>
      <w:pStyle w:val="Header"/>
      <w:tabs>
        <w:tab w:val="clear" w:pos="4320"/>
        <w:tab w:val="clear" w:pos="8640"/>
      </w:tabs>
      <w:ind w:right="-468"/>
      <w:rPr>
        <w:rFonts w:ascii="Univers" w:hAnsi="Univers"/>
      </w:rPr>
    </w:pPr>
  </w:p>
  <w:p w:rsidR="0059393C" w:rsidRDefault="0059393C">
    <w:pPr>
      <w:pStyle w:val="Header"/>
      <w:rPr>
        <w:rFonts w:ascii="Univers" w:hAnsi="Univers"/>
      </w:rPr>
    </w:pPr>
  </w:p>
  <w:p w:rsidR="0059393C" w:rsidRDefault="0059393C">
    <w:pPr>
      <w:pStyle w:val="Header"/>
      <w:rPr>
        <w:rFonts w:ascii="Univers" w:hAnsi="Univer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93A0B"/>
    <w:multiLevelType w:val="multilevel"/>
    <w:tmpl w:val="D10EBADE"/>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3">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formatting="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F2665F"/>
    <w:rsid w:val="0059393C"/>
    <w:rsid w:val="009A5106"/>
    <w:rsid w:val="00B34759"/>
    <w:rsid w:val="00CF42A5"/>
    <w:rsid w:val="00F266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qFormat/>
    <w:rsid w:val="009A5106"/>
    <w:pPr>
      <w:keepNext/>
      <w:outlineLvl w:val="1"/>
    </w:pPr>
    <w:rPr>
      <w:rFonts w:ascii="Univers" w:hAnsi="Univers"/>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customStyle="1" w:styleId="ADFormat">
    <w:name w:val="AD Format"/>
    <w:basedOn w:val="DefaultParagraphFont"/>
    <w:rPr>
      <w:rFonts w:ascii="BSN Swiss Roman 10pt" w:hAnsi="BSN Swiss Roman 10pt"/>
    </w:rPr>
  </w:style>
  <w:style w:type="character" w:customStyle="1" w:styleId="BoldItal">
    <w:name w:val="Bold/Ital"/>
    <w:basedOn w:val="DefaultParagraphFont"/>
    <w:rPr>
      <w:rFonts w:ascii="BSN Swiss Roman 08pt" w:hAnsi="BSN Swiss Roman 08pt"/>
      <w:sz w:val="16"/>
    </w:rPr>
  </w:style>
  <w:style w:type="character" w:customStyle="1" w:styleId="RCSTAT">
    <w:name w:val="RCSTAT"/>
    <w:basedOn w:val="DefaultParagraphFont"/>
    <w:rPr>
      <w:rFonts w:ascii="Times New Roman" w:hAnsi="Times New Roman"/>
      <w:sz w:val="22"/>
    </w:rPr>
  </w:style>
  <w:style w:type="character" w:customStyle="1" w:styleId="10SR">
    <w:name w:val="10SR"/>
    <w:basedOn w:val="DefaultParagraphFont"/>
    <w:rPr>
      <w:rFonts w:ascii="Times New Roman" w:hAnsi="Times New Roman"/>
    </w:rPr>
  </w:style>
  <w:style w:type="character" w:customStyle="1" w:styleId="Pointer">
    <w:name w:val="Pointer"/>
    <w:basedOn w:val="DefaultParagraphFont"/>
    <w:rPr>
      <w:rFonts w:ascii="Courier New" w:hAnsi="Courier New"/>
      <w:sz w:val="24"/>
    </w:rPr>
  </w:style>
  <w:style w:type="character" w:customStyle="1" w:styleId="12SB">
    <w:name w:val="12SB"/>
    <w:basedOn w:val="DefaultParagraphFont"/>
    <w:rPr>
      <w:rFonts w:ascii="Arial" w:hAnsi="Arial"/>
      <w:b/>
      <w:sz w:val="24"/>
    </w:rPr>
  </w:style>
  <w:style w:type="character" w:customStyle="1" w:styleId="12SBI">
    <w:name w:val="12SBI"/>
    <w:basedOn w:val="DefaultParagraphFont"/>
    <w:rPr>
      <w:rFonts w:ascii="Arial" w:hAnsi="Arial"/>
      <w:b/>
      <w:i/>
      <w:sz w:val="24"/>
    </w:rPr>
  </w:style>
  <w:style w:type="character" w:customStyle="1" w:styleId="Registered">
    <w:name w:val="Registered"/>
    <w:basedOn w:val="DefaultParagraphFont"/>
    <w:rPr>
      <w:rFonts w:ascii="BSN Swiss Roman 08pt" w:hAnsi="BSN Swiss Roman 08pt"/>
      <w:b/>
      <w:i/>
      <w:sz w:val="16"/>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character" w:customStyle="1" w:styleId="Quotes">
    <w:name w:val="Quotes"/>
    <w:basedOn w:val="DefaultParagraphFont"/>
    <w:rPr>
      <w:rFonts w:ascii="BSN Swiss Roman 08pt" w:hAnsi="BSN Swiss Roman 08pt"/>
      <w:sz w:val="16"/>
    </w:rPr>
  </w:style>
  <w:style w:type="character" w:customStyle="1" w:styleId="FMFormat">
    <w:name w:val="FM Format"/>
    <w:basedOn w:val="DefaultParagraphFont"/>
    <w:rPr>
      <w:rFonts w:ascii="Times New Roman" w:hAnsi="Times New Roman"/>
      <w:sz w:val="22"/>
    </w:rPr>
  </w:style>
  <w:style w:type="character" w:customStyle="1" w:styleId="INDEXFormat">
    <w:name w:val="INDEX Format"/>
    <w:basedOn w:val="DefaultParagraphFont"/>
    <w:rPr>
      <w:rFonts w:ascii="BSN Swiss Roman 10pt" w:hAnsi="BSN Swiss Roman 10pt"/>
    </w:rPr>
  </w:style>
  <w:style w:type="paragraph" w:styleId="Footer">
    <w:name w:val="footer"/>
    <w:basedOn w:val="Normal"/>
    <w:pPr>
      <w:tabs>
        <w:tab w:val="center" w:pos="4320"/>
        <w:tab w:val="right" w:pos="8640"/>
      </w:tabs>
    </w:pPr>
  </w:style>
  <w:style w:type="paragraph" w:styleId="BodyText">
    <w:name w:val="Body Text"/>
    <w:basedOn w:val="Normal"/>
    <w:pPr>
      <w:ind w:right="360"/>
    </w:pPr>
    <w:rPr>
      <w:rFonts w:ascii="Univers" w:hAnsi="Univers"/>
      <w:vanish/>
      <w:spacing w:val="-1"/>
      <w:shd w:val="pct12" w:color="auto" w:fill="FFFFFF"/>
    </w:rPr>
  </w:style>
  <w:style w:type="character" w:styleId="PageNumber">
    <w:name w:val="page number"/>
    <w:basedOn w:val="DefaultParagraphFont"/>
  </w:style>
  <w:style w:type="paragraph" w:styleId="BodyTextIndent">
    <w:name w:val="Body Text Indent"/>
    <w:basedOn w:val="Normal"/>
    <w:link w:val="BodyTextIndentChar"/>
    <w:rsid w:val="009A5106"/>
    <w:pPr>
      <w:spacing w:after="120"/>
      <w:ind w:left="360"/>
    </w:pPr>
  </w:style>
  <w:style w:type="character" w:customStyle="1" w:styleId="BodyTextIndentChar">
    <w:name w:val="Body Text Indent Char"/>
    <w:basedOn w:val="DefaultParagraphFont"/>
    <w:link w:val="BodyTextIndent"/>
    <w:rsid w:val="009A5106"/>
  </w:style>
  <w:style w:type="character" w:customStyle="1" w:styleId="Heading2Char">
    <w:name w:val="Heading 2 Char"/>
    <w:basedOn w:val="DefaultParagraphFont"/>
    <w:link w:val="Heading2"/>
    <w:rsid w:val="009A5106"/>
    <w:rPr>
      <w:rFonts w:ascii="Univers" w:hAnsi="Univers"/>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312</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EXHIBIT H</vt:lpstr>
    </vt:vector>
  </TitlesOfParts>
  <Company>Facilities Administration - UCOP</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H</dc:title>
  <dc:subject/>
  <dc:creator>vbhargav</dc:creator>
  <cp:keywords/>
  <dc:description/>
  <cp:lastModifiedBy>vbhargav</cp:lastModifiedBy>
  <cp:revision>2</cp:revision>
  <cp:lastPrinted>2001-04-14T00:18:00Z</cp:lastPrinted>
  <dcterms:created xsi:type="dcterms:W3CDTF">2012-05-11T23:13:00Z</dcterms:created>
  <dcterms:modified xsi:type="dcterms:W3CDTF">2012-05-11T23:15:00Z</dcterms:modified>
</cp:coreProperties>
</file>